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52" w:rsidRDefault="00100A52" w:rsidP="00100A52">
      <w:pPr>
        <w:shd w:val="clear" w:color="auto" w:fill="FFFFFF"/>
        <w:tabs>
          <w:tab w:val="left" w:pos="7475"/>
        </w:tabs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3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2198" w:rsidRDefault="00E3791B" w:rsidP="00F3219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ГОРОДСКОГО ПОСЕЛЕНИЯ «ХИЛОКСКОЕ»</w:t>
      </w: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РЕШЕНИЕ</w:t>
      </w:r>
    </w:p>
    <w:p w:rsidR="00F32198" w:rsidRDefault="00F32198" w:rsidP="00F321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r w:rsidRPr="0050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  <w:r w:rsidR="00A82FC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октября </w:t>
      </w:r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3791B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E3791B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E3791B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proofErr w:type="gramStart"/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601BC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="008601BC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местных нормативов градостроительного</w:t>
      </w:r>
    </w:p>
    <w:p w:rsidR="008601BC" w:rsidRPr="00C014BA" w:rsidRDefault="00F32198" w:rsidP="00F321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8601BC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проектирования городского </w:t>
      </w:r>
      <w:r w:rsidR="00E3791B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8601BC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791B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«Хилокское» Забайкальского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791B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края</w:t>
      </w:r>
    </w:p>
    <w:p w:rsidR="004D1B86" w:rsidRPr="00C014BA" w:rsidRDefault="008601BC" w:rsidP="00C014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4BA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и устранения вредного воздействия на человека факторов среды обитания, обеспечения благоприятных условий жизнедеятельности населения </w:t>
      </w:r>
      <w:r w:rsidR="00E3791B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«Хилокское»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устойчивого развития территорий городского </w:t>
      </w:r>
      <w:r w:rsidR="00E3791B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«Хилокское»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сбалансированного учета экологических, экономических, социальных и иных факторов при осуществлении градостроительной деятельности на территории городского </w:t>
      </w:r>
      <w:r w:rsidR="00E3791B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8, 29.1, 29.2, 29.4 Градостроительного кодекса Российской Федерации, статьей 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</w:t>
      </w:r>
      <w:proofErr w:type="gramEnd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года N 131-ФЗ 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«Хилокское»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подготовки, утверждения местных нормативов градостроительного проектирования и внесения изменений в них»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 </w:t>
      </w:r>
      <w:hyperlink r:id="rId8" w:history="1">
        <w:r w:rsidR="003250B1"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городского </w:t>
        </w:r>
        <w:r w:rsidR="003250B1"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поселения</w:t>
        </w:r>
        <w:r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250B1"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«Хилокское</w:t>
        </w:r>
      </w:hyperlink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B86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городского поселения «Хилокское»,</w:t>
      </w:r>
      <w:proofErr w:type="gramEnd"/>
    </w:p>
    <w:p w:rsidR="00672B6E" w:rsidRDefault="00F32198" w:rsidP="00F321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1B86" w:rsidRPr="00F3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местные нормативы градостроительного проектирования городского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«Хилокское» Забайкальского края,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0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B6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82FCC" w:rsidRPr="00C014BA" w:rsidRDefault="00672B6E" w:rsidP="00F321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 городского поселения « Хилокское 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31B4" w:rsidRPr="00C014BA" w:rsidRDefault="00B47EFD" w:rsidP="0023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="00233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«Хилокское»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A82FC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местные нормативы градостроительного проектирования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«Хилокское» Забайкальского края,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2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планирования в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установленные законодательством.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FCC" w:rsidRPr="00C014BA" w:rsidRDefault="00A82FCC" w:rsidP="00A82FC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BC" w:rsidRPr="00C014BA" w:rsidRDefault="00D94FFE" w:rsidP="006B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2A50A1" w:rsidRDefault="00D94FFE" w:rsidP="00D94FFE">
      <w:pPr>
        <w:shd w:val="clear" w:color="auto" w:fill="FFFFFF"/>
        <w:tabs>
          <w:tab w:val="left" w:pos="76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«Хилокское»                                                                 </w:t>
      </w:r>
      <w:r w:rsid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Чендылов</w:t>
      </w:r>
      <w:proofErr w:type="spellEnd"/>
    </w:p>
    <w:p w:rsidR="00F32198" w:rsidRDefault="00F32198" w:rsidP="00D94FFE">
      <w:pPr>
        <w:shd w:val="clear" w:color="auto" w:fill="FFFFFF"/>
        <w:tabs>
          <w:tab w:val="left" w:pos="76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городского               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Быховцева</w:t>
      </w:r>
      <w:proofErr w:type="spellEnd"/>
    </w:p>
    <w:p w:rsidR="00F32198" w:rsidRDefault="00F32198" w:rsidP="00D94FFE">
      <w:pPr>
        <w:shd w:val="clear" w:color="auto" w:fill="FFFFFF"/>
        <w:tabs>
          <w:tab w:val="left" w:pos="76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«Хилокское »</w:t>
      </w:r>
    </w:p>
    <w:p w:rsidR="00F32198" w:rsidRPr="00C014BA" w:rsidRDefault="00F32198" w:rsidP="00D94FFE">
      <w:pPr>
        <w:shd w:val="clear" w:color="auto" w:fill="FFFFFF"/>
        <w:tabs>
          <w:tab w:val="left" w:pos="76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2198" w:rsidRPr="00C014BA" w:rsidSect="00E379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CA" w:rsidRDefault="008D47CA" w:rsidP="00100A52">
      <w:pPr>
        <w:spacing w:after="0" w:line="240" w:lineRule="auto"/>
      </w:pPr>
      <w:r>
        <w:separator/>
      </w:r>
    </w:p>
  </w:endnote>
  <w:endnote w:type="continuationSeparator" w:id="0">
    <w:p w:rsidR="008D47CA" w:rsidRDefault="008D47CA" w:rsidP="001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CA" w:rsidRDefault="008D47CA" w:rsidP="00100A52">
      <w:pPr>
        <w:spacing w:after="0" w:line="240" w:lineRule="auto"/>
      </w:pPr>
      <w:r>
        <w:separator/>
      </w:r>
    </w:p>
  </w:footnote>
  <w:footnote w:type="continuationSeparator" w:id="0">
    <w:p w:rsidR="008D47CA" w:rsidRDefault="008D47CA" w:rsidP="0010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2"/>
    <w:rsid w:val="00100A52"/>
    <w:rsid w:val="001A07D9"/>
    <w:rsid w:val="002331B4"/>
    <w:rsid w:val="002659A5"/>
    <w:rsid w:val="002A50A1"/>
    <w:rsid w:val="002F0BD7"/>
    <w:rsid w:val="003250B1"/>
    <w:rsid w:val="003F55FA"/>
    <w:rsid w:val="004339B6"/>
    <w:rsid w:val="004D1B86"/>
    <w:rsid w:val="005066D3"/>
    <w:rsid w:val="005904DC"/>
    <w:rsid w:val="00672B6E"/>
    <w:rsid w:val="006B710E"/>
    <w:rsid w:val="00815444"/>
    <w:rsid w:val="008601BC"/>
    <w:rsid w:val="008D47CA"/>
    <w:rsid w:val="0091631D"/>
    <w:rsid w:val="00967257"/>
    <w:rsid w:val="00A82FCC"/>
    <w:rsid w:val="00AB7F1A"/>
    <w:rsid w:val="00B41938"/>
    <w:rsid w:val="00B47EFD"/>
    <w:rsid w:val="00BA7250"/>
    <w:rsid w:val="00BD311F"/>
    <w:rsid w:val="00C014BA"/>
    <w:rsid w:val="00C92DF2"/>
    <w:rsid w:val="00D3680E"/>
    <w:rsid w:val="00D94FFE"/>
    <w:rsid w:val="00DE7C7D"/>
    <w:rsid w:val="00E033D0"/>
    <w:rsid w:val="00E3791B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A52"/>
  </w:style>
  <w:style w:type="paragraph" w:styleId="a5">
    <w:name w:val="footer"/>
    <w:basedOn w:val="a"/>
    <w:link w:val="a6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A52"/>
  </w:style>
  <w:style w:type="paragraph" w:styleId="a5">
    <w:name w:val="footer"/>
    <w:basedOn w:val="a"/>
    <w:link w:val="a6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86948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D780-0B46-4AE7-8288-7A5B6D08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Smetchik</dc:creator>
  <cp:lastModifiedBy>sovet_hilok@mail.ru</cp:lastModifiedBy>
  <cp:revision>10</cp:revision>
  <cp:lastPrinted>2024-10-09T06:47:00Z</cp:lastPrinted>
  <dcterms:created xsi:type="dcterms:W3CDTF">2024-10-01T04:36:00Z</dcterms:created>
  <dcterms:modified xsi:type="dcterms:W3CDTF">2024-10-09T07:03:00Z</dcterms:modified>
</cp:coreProperties>
</file>